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05" w:rsidRPr="00E5744B" w:rsidRDefault="00EE1987" w:rsidP="000B1B51">
      <w:pPr>
        <w:spacing w:line="276" w:lineRule="auto"/>
        <w:ind w:firstLine="567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Що</w:t>
      </w:r>
      <w:bookmarkStart w:id="0" w:name="_GoBack"/>
      <w:bookmarkEnd w:id="0"/>
      <w:r w:rsidRPr="00E5744B">
        <w:rPr>
          <w:sz w:val="28"/>
          <w:lang w:val="uk-UA"/>
        </w:rPr>
        <w:t xml:space="preserve">року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28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квітня у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Всесвітній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>день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 охорони праці в Україні відзначається День охорони праці. Цього року він проходить під девізом: </w:t>
      </w:r>
      <w:r w:rsidRPr="00E5744B">
        <w:rPr>
          <w:b/>
          <w:sz w:val="28"/>
          <w:lang w:val="uk-UA"/>
        </w:rPr>
        <w:t>«Передбачити,</w:t>
      </w:r>
      <w:r w:rsidR="00E5744B">
        <w:rPr>
          <w:b/>
          <w:sz w:val="28"/>
          <w:lang w:val="uk-UA"/>
        </w:rPr>
        <w:t xml:space="preserve"> </w:t>
      </w:r>
      <w:r w:rsidRPr="00E5744B">
        <w:rPr>
          <w:b/>
          <w:sz w:val="28"/>
          <w:lang w:val="uk-UA"/>
        </w:rPr>
        <w:t xml:space="preserve"> готуватися</w:t>
      </w:r>
      <w:r w:rsidR="00E5744B">
        <w:rPr>
          <w:b/>
          <w:sz w:val="28"/>
          <w:lang w:val="uk-UA"/>
        </w:rPr>
        <w:t xml:space="preserve"> </w:t>
      </w:r>
      <w:r w:rsidRPr="00E5744B">
        <w:rPr>
          <w:b/>
          <w:sz w:val="28"/>
          <w:lang w:val="uk-UA"/>
        </w:rPr>
        <w:t xml:space="preserve"> та </w:t>
      </w:r>
      <w:r w:rsidR="00E5744B">
        <w:rPr>
          <w:b/>
          <w:sz w:val="28"/>
          <w:lang w:val="uk-UA"/>
        </w:rPr>
        <w:t xml:space="preserve"> </w:t>
      </w:r>
      <w:r w:rsidRPr="00E5744B">
        <w:rPr>
          <w:b/>
          <w:sz w:val="28"/>
          <w:lang w:val="uk-UA"/>
        </w:rPr>
        <w:t>реагувати</w:t>
      </w:r>
      <w:r w:rsidR="00E5744B">
        <w:rPr>
          <w:b/>
          <w:sz w:val="28"/>
          <w:lang w:val="uk-UA"/>
        </w:rPr>
        <w:t xml:space="preserve"> </w:t>
      </w:r>
      <w:r w:rsidRPr="00E5744B">
        <w:rPr>
          <w:b/>
          <w:sz w:val="28"/>
          <w:lang w:val="uk-UA"/>
        </w:rPr>
        <w:t xml:space="preserve"> на </w:t>
      </w:r>
      <w:r w:rsidR="00E5744B">
        <w:rPr>
          <w:b/>
          <w:sz w:val="28"/>
          <w:lang w:val="uk-UA"/>
        </w:rPr>
        <w:t xml:space="preserve"> </w:t>
      </w:r>
      <w:r w:rsidRPr="00E5744B">
        <w:rPr>
          <w:b/>
          <w:sz w:val="28"/>
          <w:lang w:val="uk-UA"/>
        </w:rPr>
        <w:t>кризи – ІНВЕСТУЙМО ЗАРАЗ У СТІЙКІ СИСТЕМИ БЗР (БЕЗПЕКИ ТА ЗДОРОВ</w:t>
      </w:r>
      <w:r w:rsidRPr="00E5744B">
        <w:rPr>
          <w:b/>
          <w:sz w:val="28"/>
        </w:rPr>
        <w:t>`</w:t>
      </w:r>
      <w:r w:rsidRPr="00E5744B">
        <w:rPr>
          <w:b/>
          <w:sz w:val="28"/>
          <w:lang w:val="uk-UA"/>
        </w:rPr>
        <w:t>Я НА РОБОТІ)».</w:t>
      </w:r>
    </w:p>
    <w:p w:rsidR="00EE1987" w:rsidRPr="00E5744B" w:rsidRDefault="00EE1987" w:rsidP="000B1B51">
      <w:pPr>
        <w:spacing w:line="276" w:lineRule="auto"/>
        <w:ind w:firstLine="567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 xml:space="preserve">У сучасному світі головною проблемою вже більше року залишається пандемія </w:t>
      </w:r>
      <w:r w:rsidRPr="00E5744B">
        <w:rPr>
          <w:sz w:val="28"/>
          <w:lang w:val="en-US"/>
        </w:rPr>
        <w:t>COVID</w:t>
      </w:r>
      <w:r w:rsidRPr="00E5744B">
        <w:rPr>
          <w:sz w:val="28"/>
          <w:lang w:val="uk-UA"/>
        </w:rPr>
        <w:t xml:space="preserve">-19. Це виклик, з яким стикнулися уряди багатьох країн, роботодавці, працівники та населення в цілому. Небезпека, пов`язана з вірусом </w:t>
      </w:r>
      <w:r w:rsidRPr="00E5744B">
        <w:rPr>
          <w:sz w:val="28"/>
          <w:lang w:val="en-US"/>
        </w:rPr>
        <w:t>SARS</w:t>
      </w:r>
      <w:r w:rsidRPr="00E5744B">
        <w:rPr>
          <w:sz w:val="28"/>
          <w:lang w:val="uk-UA"/>
        </w:rPr>
        <w:t>-</w:t>
      </w:r>
      <w:proofErr w:type="spellStart"/>
      <w:r w:rsidRPr="00E5744B">
        <w:rPr>
          <w:sz w:val="28"/>
          <w:lang w:val="en-US"/>
        </w:rPr>
        <w:t>CoV</w:t>
      </w:r>
      <w:proofErr w:type="spellEnd"/>
      <w:r w:rsidRPr="00E5744B">
        <w:rPr>
          <w:sz w:val="28"/>
          <w:lang w:val="uk-UA"/>
        </w:rPr>
        <w:t xml:space="preserve">-2 та численними наслідками,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які він спричинив у сфері праці, вимагає пошуку нових методів та підходів до роботи задля убезпечення працівників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>від цієї хвороби та для зменшення ризику пере</w:t>
      </w:r>
      <w:r w:rsidR="00DB3EB4" w:rsidRPr="00E5744B">
        <w:rPr>
          <w:sz w:val="28"/>
          <w:lang w:val="uk-UA"/>
        </w:rPr>
        <w:t>дачі вірусу на робочих місцях.</w:t>
      </w:r>
    </w:p>
    <w:p w:rsidR="00DB3EB4" w:rsidRPr="00E5744B" w:rsidRDefault="00DB3EB4" w:rsidP="000B1B51">
      <w:pPr>
        <w:spacing w:line="276" w:lineRule="auto"/>
        <w:ind w:firstLine="709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 xml:space="preserve">Так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як робота працівників Правобережного управління соціального захисту населення Дніпровської міської ради пов’язана з людьми, то докладаються всі можливі зусилля для унеможливлення передачі вірусу </w:t>
      </w:r>
      <w:r w:rsidRPr="00E5744B">
        <w:rPr>
          <w:sz w:val="28"/>
          <w:lang w:val="en-US"/>
        </w:rPr>
        <w:t>SARS</w:t>
      </w:r>
      <w:r w:rsidRPr="00E5744B">
        <w:rPr>
          <w:sz w:val="28"/>
          <w:lang w:val="uk-UA"/>
        </w:rPr>
        <w:t>-</w:t>
      </w:r>
      <w:proofErr w:type="spellStart"/>
      <w:r w:rsidRPr="00E5744B">
        <w:rPr>
          <w:sz w:val="28"/>
          <w:lang w:val="en-US"/>
        </w:rPr>
        <w:t>CoV</w:t>
      </w:r>
      <w:proofErr w:type="spellEnd"/>
      <w:r w:rsidRPr="00E5744B">
        <w:rPr>
          <w:sz w:val="28"/>
          <w:lang w:val="uk-UA"/>
        </w:rPr>
        <w:t>-2</w:t>
      </w:r>
      <w:r w:rsidRPr="00E5744B">
        <w:rPr>
          <w:sz w:val="28"/>
          <w:lang w:val="uk-UA"/>
        </w:rPr>
        <w:t>, наприклад: прийом відвідувачів здійснюється лише в індивідуальних захисних засобах (маски), з обов’язковим вимірюванням температури (і відвідувачів,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 і співробітників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 управління), 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>працівники управління забезпечені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 та обробляють руки </w:t>
      </w:r>
      <w:proofErr w:type="spellStart"/>
      <w:r w:rsidRPr="00E5744B">
        <w:rPr>
          <w:sz w:val="28"/>
          <w:lang w:val="uk-UA"/>
        </w:rPr>
        <w:t>санітайзерами</w:t>
      </w:r>
      <w:proofErr w:type="spellEnd"/>
      <w:r w:rsidRPr="00E5744B">
        <w:rPr>
          <w:sz w:val="28"/>
          <w:lang w:val="uk-UA"/>
        </w:rPr>
        <w:t>, проводиться провітрювання, вологе прибирання</w:t>
      </w:r>
      <w:r w:rsid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 xml:space="preserve"> робочих приміщень, періодична обробка приміщень бактерицидними ультрафіолетовими лампами та інше.</w:t>
      </w:r>
    </w:p>
    <w:p w:rsidR="00DB3EB4" w:rsidRPr="00E5744B" w:rsidRDefault="00DB3EB4" w:rsidP="000B1B51">
      <w:pPr>
        <w:spacing w:line="276" w:lineRule="auto"/>
        <w:ind w:firstLine="709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 xml:space="preserve">Для скорочення фізичних контактів між працівниками управління та відвідувачами, запобігання розповсюдженню </w:t>
      </w:r>
      <w:proofErr w:type="spellStart"/>
      <w:r w:rsidRPr="00E5744B">
        <w:rPr>
          <w:sz w:val="28"/>
          <w:lang w:val="uk-UA"/>
        </w:rPr>
        <w:t>коронавірусної</w:t>
      </w:r>
      <w:proofErr w:type="spellEnd"/>
      <w:r w:rsidRPr="00E5744B">
        <w:rPr>
          <w:sz w:val="28"/>
          <w:lang w:val="uk-UA"/>
        </w:rPr>
        <w:t xml:space="preserve"> інфекції за рішенням Уряду на період карантину здійсню</w:t>
      </w:r>
      <w:r w:rsidR="001A0EDF" w:rsidRPr="00E5744B">
        <w:rPr>
          <w:sz w:val="28"/>
          <w:lang w:val="uk-UA"/>
        </w:rPr>
        <w:t>ю</w:t>
      </w:r>
      <w:r w:rsidRPr="00E5744B">
        <w:rPr>
          <w:sz w:val="28"/>
          <w:lang w:val="uk-UA"/>
        </w:rPr>
        <w:t>ться автоматичні подовження нарахування таких виплат,</w:t>
      </w:r>
      <w:r w:rsidR="001A0EDF" w:rsidRPr="00E5744B">
        <w:rPr>
          <w:sz w:val="28"/>
          <w:lang w:val="uk-UA"/>
        </w:rPr>
        <w:t xml:space="preserve"> </w:t>
      </w:r>
      <w:r w:rsidRPr="00E5744B">
        <w:rPr>
          <w:sz w:val="28"/>
          <w:lang w:val="uk-UA"/>
        </w:rPr>
        <w:t>як:</w:t>
      </w:r>
    </w:p>
    <w:p w:rsidR="00DB3EB4" w:rsidRPr="00E5744B" w:rsidRDefault="00DB3EB4" w:rsidP="000B1B5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державна соціальна допомога особам з інвалідністю з дитинства та дітям з інвалідністю</w:t>
      </w:r>
      <w:r w:rsidR="001A0EDF" w:rsidRPr="00E5744B">
        <w:rPr>
          <w:sz w:val="28"/>
          <w:lang w:val="uk-UA"/>
        </w:rPr>
        <w:t>;</w:t>
      </w:r>
    </w:p>
    <w:p w:rsidR="001A0EDF" w:rsidRPr="00E5744B" w:rsidRDefault="001A0EDF" w:rsidP="000B1B5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державна соціальна допомога особам, які не мають права на пенсію, та особам з інвалідністю;</w:t>
      </w:r>
    </w:p>
    <w:p w:rsidR="001A0EDF" w:rsidRPr="00E5744B" w:rsidRDefault="001A0EDF" w:rsidP="000B1B5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державна допомога на догляд;</w:t>
      </w:r>
    </w:p>
    <w:p w:rsidR="001A0EDF" w:rsidRPr="00E5744B" w:rsidRDefault="001A0EDF" w:rsidP="000B1B5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щомісячна адресна допомога внутрішньо переміщеним особам для покриття витрат на проживання, в тому числі на оплату житлово-комунальних послуг;</w:t>
      </w:r>
    </w:p>
    <w:p w:rsidR="001A0EDF" w:rsidRPr="00E5744B" w:rsidRDefault="001A0EDF" w:rsidP="000B1B5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тимчасова державна соціальна допомога непрацюючій особі, яка досягла загального пенсійного віку, але не набула права на пенсійну виплату.</w:t>
      </w:r>
    </w:p>
    <w:p w:rsidR="001A0EDF" w:rsidRPr="00E5744B" w:rsidRDefault="001A0EDF" w:rsidP="000B1B51">
      <w:pPr>
        <w:pStyle w:val="a3"/>
        <w:spacing w:line="276" w:lineRule="auto"/>
        <w:ind w:left="0" w:firstLine="709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 xml:space="preserve">Проводиться прийом електронних заяв за допомогою інтегрованих систем електронної ідентифікації, таких як є-Малятко, «муніципальна няня» та </w:t>
      </w:r>
      <w:proofErr w:type="spellStart"/>
      <w:r w:rsidRPr="00E5744B">
        <w:rPr>
          <w:sz w:val="28"/>
          <w:lang w:val="uk-UA"/>
        </w:rPr>
        <w:t>зяви</w:t>
      </w:r>
      <w:proofErr w:type="spellEnd"/>
      <w:r w:rsidRPr="00E5744B">
        <w:rPr>
          <w:sz w:val="28"/>
          <w:lang w:val="uk-UA"/>
        </w:rPr>
        <w:t xml:space="preserve"> на призначення субсидії.</w:t>
      </w:r>
    </w:p>
    <w:p w:rsidR="001A0EDF" w:rsidRPr="00E5744B" w:rsidRDefault="001A0EDF" w:rsidP="000B1B51">
      <w:pPr>
        <w:pStyle w:val="a3"/>
        <w:spacing w:line="276" w:lineRule="auto"/>
        <w:ind w:left="0" w:firstLine="709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>Також звернення з відповідними пакетами документів заявники можуть надіслати поштою</w:t>
      </w:r>
    </w:p>
    <w:p w:rsidR="001A0EDF" w:rsidRPr="00E5744B" w:rsidRDefault="001A0EDF" w:rsidP="000B1B51">
      <w:pPr>
        <w:pStyle w:val="a3"/>
        <w:spacing w:line="276" w:lineRule="auto"/>
        <w:ind w:left="0" w:firstLine="709"/>
        <w:jc w:val="both"/>
        <w:rPr>
          <w:sz w:val="28"/>
          <w:lang w:val="uk-UA"/>
        </w:rPr>
      </w:pPr>
      <w:r w:rsidRPr="00E5744B">
        <w:rPr>
          <w:sz w:val="28"/>
          <w:lang w:val="uk-UA"/>
        </w:rPr>
        <w:t xml:space="preserve">Наразі проявляються актуальність та важливість зміцнення систем безпеки та </w:t>
      </w:r>
      <w:proofErr w:type="spellStart"/>
      <w:r w:rsidRPr="00E5744B">
        <w:rPr>
          <w:sz w:val="28"/>
          <w:lang w:val="uk-UA"/>
        </w:rPr>
        <w:t>здоровя</w:t>
      </w:r>
      <w:proofErr w:type="spellEnd"/>
      <w:r w:rsidRPr="00E5744B">
        <w:rPr>
          <w:sz w:val="28"/>
          <w:lang w:val="uk-UA"/>
        </w:rPr>
        <w:t xml:space="preserve"> на роботі заради попередження, послаблення та подолання пандемії </w:t>
      </w:r>
      <w:r w:rsidRPr="00E5744B">
        <w:rPr>
          <w:sz w:val="28"/>
          <w:lang w:val="en-US"/>
        </w:rPr>
        <w:t>COVID</w:t>
      </w:r>
      <w:r w:rsidRPr="00E5744B">
        <w:rPr>
          <w:sz w:val="28"/>
          <w:lang w:val="uk-UA"/>
        </w:rPr>
        <w:t>-19</w:t>
      </w:r>
      <w:r w:rsidRPr="00E5744B">
        <w:rPr>
          <w:sz w:val="28"/>
          <w:lang w:val="uk-UA"/>
        </w:rPr>
        <w:t xml:space="preserve">, викликаної вірусом </w:t>
      </w:r>
      <w:r w:rsidRPr="00E5744B">
        <w:rPr>
          <w:sz w:val="28"/>
          <w:lang w:val="en-US"/>
        </w:rPr>
        <w:t>SARS</w:t>
      </w:r>
      <w:r w:rsidRPr="00E5744B">
        <w:rPr>
          <w:sz w:val="28"/>
          <w:lang w:val="uk-UA"/>
        </w:rPr>
        <w:t>-</w:t>
      </w:r>
      <w:proofErr w:type="spellStart"/>
      <w:r w:rsidRPr="00E5744B">
        <w:rPr>
          <w:sz w:val="28"/>
          <w:lang w:val="en-US"/>
        </w:rPr>
        <w:t>CoV</w:t>
      </w:r>
      <w:proofErr w:type="spellEnd"/>
      <w:r w:rsidRPr="00E5744B">
        <w:rPr>
          <w:sz w:val="28"/>
          <w:lang w:val="uk-UA"/>
        </w:rPr>
        <w:t>-2</w:t>
      </w:r>
      <w:r w:rsidRPr="00E5744B">
        <w:rPr>
          <w:sz w:val="28"/>
          <w:lang w:val="uk-UA"/>
        </w:rPr>
        <w:t>, на робочому місці.</w:t>
      </w:r>
    </w:p>
    <w:sectPr w:rsidR="001A0EDF" w:rsidRPr="00E5744B" w:rsidSect="000B1B51">
      <w:pgSz w:w="11910" w:h="16840" w:code="9"/>
      <w:pgMar w:top="851" w:right="460" w:bottom="280" w:left="1580" w:header="448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9E0"/>
    <w:multiLevelType w:val="hybridMultilevel"/>
    <w:tmpl w:val="03ECC8BE"/>
    <w:lvl w:ilvl="0" w:tplc="05502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A"/>
    <w:rsid w:val="000B1B51"/>
    <w:rsid w:val="0010748A"/>
    <w:rsid w:val="001A0EDF"/>
    <w:rsid w:val="00704102"/>
    <w:rsid w:val="0091621B"/>
    <w:rsid w:val="00DB3EB4"/>
    <w:rsid w:val="00E17F05"/>
    <w:rsid w:val="00E5744B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FAAE5"/>
  <w15:chartTrackingRefBased/>
  <w15:docId w15:val="{B8B27303-638D-46F0-A854-18495BB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B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B1B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B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2021-04-22T06:32:00Z</cp:lastPrinted>
  <dcterms:created xsi:type="dcterms:W3CDTF">2021-04-22T05:37:00Z</dcterms:created>
  <dcterms:modified xsi:type="dcterms:W3CDTF">2021-04-22T06:32:00Z</dcterms:modified>
</cp:coreProperties>
</file>